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45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25.01.2023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45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45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0012/01-07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71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«Могила жертв колчаковского террора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», 1919 г.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  <w:br/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г. Томск,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ул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Народная, 9/1)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96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статьей 5 Закона Томской области от 06.09.2016 № 98-ОЗ «Об объект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96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96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0"/>
          <w:rFonts w:ascii="PT Astra Serif" w:hAnsi="PT Astra Serif" w:cs="PT Astra Serif" w:eastAsia="PT Astra Serif"/>
          <w:b w:val="false"/>
        </w:rPr>
      </w:pP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Могила жертв колчаковского террора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», 1919 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Томск,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ул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Народная, 9/1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96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0"/>
          <w:rFonts w:ascii="PT Astra Serif" w:hAnsi="PT Astra Serif" w:cs="PT Astra Serif" w:eastAsia="PT Astra Serif"/>
          <w:b w:val="false"/>
        </w:rPr>
      </w:pPr>
      <w:r>
        <w:rPr>
          <w:rStyle w:val="1480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80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80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80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69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09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25.01.2023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0012/01-07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Могила жертв колчаковского террора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», 1919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по адресу: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Томская область, </w:t>
        <w:br/>
        <w:t xml:space="preserve">г. Томск,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ул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Народная, 9/1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sz w:val="24"/>
        </w:rPr>
      </w:r>
      <w:r/>
    </w:p>
    <w:p>
      <w:pPr>
        <w:pStyle w:val="1295"/>
        <w:numPr>
          <w:ilvl w:val="0"/>
          <w:numId w:val="245"/>
        </w:numPr>
        <w:ind w:left="180" w:right="180" w:firstLine="540"/>
        <w:jc w:val="both"/>
        <w:tabs>
          <w:tab w:val="left" w:pos="1080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 брат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ской могилы в северо-восточной части г. Томска за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пределами его исторического центра в структуре городской преимущественно современной застройки (район ДОСААФ). Расположение места захоронения в</w:t>
      </w:r>
      <w:r>
        <w:rPr>
          <w:rStyle w:val="1480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непосредственной близости от железнодорожной магистрали «Томск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  <w:lang w:val="en-US"/>
        </w:rPr>
        <w:t xml:space="preserve">II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»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–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«Томск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  <w:lang w:val="en-US"/>
        </w:rPr>
        <w:t xml:space="preserve">I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» к югу от моста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над железной дорогой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соединяющего улицу Пушкина и Иркутский тракт. </w:t>
      </w:r>
      <w:r>
        <w:rPr>
          <w:sz w:val="26"/>
        </w:rPr>
      </w:r>
      <w:r/>
    </w:p>
    <w:p>
      <w:pPr>
        <w:pStyle w:val="1295"/>
        <w:numPr>
          <w:ilvl w:val="0"/>
          <w:numId w:val="245"/>
        </w:numPr>
        <w:ind w:left="180" w:right="180" w:firstLine="540"/>
        <w:jc w:val="both"/>
        <w:tabs>
          <w:tab w:val="left" w:pos="1080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Захоронение периода 1919 г., включающее в себя костные останки людей, количественный состав которых подлежит изучению и уточнению. </w:t>
      </w:r>
      <w:r>
        <w:rPr>
          <w:sz w:val="26"/>
        </w:rPr>
      </w:r>
      <w:r/>
    </w:p>
    <w:p>
      <w:pPr>
        <w:pStyle w:val="1295"/>
        <w:numPr>
          <w:ilvl w:val="0"/>
          <w:numId w:val="245"/>
        </w:numPr>
        <w:ind w:left="180" w:right="180" w:firstLine="540"/>
        <w:jc w:val="both"/>
        <w:tabs>
          <w:tab w:val="left" w:pos="1080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Текст надписи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 «Здесь захоронены рабочие–железнодорожники, расстрелянные колчаковцами в 1919 г.».</w:t>
      </w:r>
      <w:r>
        <w:rPr>
          <w:sz w:val="26"/>
        </w:rPr>
      </w:r>
      <w:r/>
    </w:p>
    <w:p>
      <w:pPr>
        <w:ind w:firstLine="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7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7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05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5"/>
      <w:rPr>
        <w:rStyle w:val="1450"/>
      </w:rPr>
      <w:framePr w:wrap="around" w:vAnchor="text" w:hAnchor="margin" w:xAlign="center" w:y="1"/>
    </w:pPr>
    <w:r>
      <w:rPr>
        <w:rStyle w:val="1450"/>
      </w:rPr>
      <w:fldChar w:fldCharType="begin"/>
    </w:r>
    <w:r>
      <w:rPr>
        <w:rStyle w:val="1450"/>
      </w:rPr>
      <w:instrText xml:space="preserve">PAGE  </w:instrText>
    </w:r>
    <w:r>
      <w:rPr>
        <w:rStyle w:val="1450"/>
      </w:rPr>
      <w:fldChar w:fldCharType="end"/>
    </w:r>
    <w:r/>
  </w:p>
  <w:p>
    <w:pPr>
      <w:pStyle w:val="130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05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05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05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49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2803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3163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523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4243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603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5323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683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403" w:hanging="1800"/>
      </w:pPr>
      <w:rPr>
        <w:rFonts w:cs="Times New Roman" w:hint="default"/>
      </w:r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245"/>
  </w:num>
  <w:num w:numId="247">
    <w:abstractNumId w:val="246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36">
    <w:name w:val="Caption Char"/>
    <w:basedOn w:val="1451"/>
    <w:link w:val="1307"/>
    <w:uiPriority w:val="99"/>
  </w:style>
  <w:style w:type="paragraph" w:styleId="1237">
    <w:name w:val="endnote text"/>
    <w:basedOn w:val="1241"/>
    <w:link w:val="1238"/>
    <w:uiPriority w:val="99"/>
    <w:semiHidden/>
    <w:unhideWhenUsed/>
    <w:rPr>
      <w:sz w:val="20"/>
    </w:rPr>
    <w:pPr>
      <w:spacing w:lineRule="auto" w:line="240" w:after="0"/>
    </w:pPr>
  </w:style>
  <w:style w:type="character" w:styleId="1238">
    <w:name w:val="Endnote Text Char"/>
    <w:link w:val="1237"/>
    <w:uiPriority w:val="99"/>
    <w:rPr>
      <w:sz w:val="20"/>
    </w:rPr>
  </w:style>
  <w:style w:type="character" w:styleId="1239">
    <w:name w:val="endnote reference"/>
    <w:basedOn w:val="1242"/>
    <w:uiPriority w:val="99"/>
    <w:semiHidden/>
    <w:unhideWhenUsed/>
    <w:rPr>
      <w:vertAlign w:val="superscript"/>
    </w:rPr>
  </w:style>
  <w:style w:type="paragraph" w:styleId="1240">
    <w:name w:val="table of figures"/>
    <w:basedOn w:val="1241"/>
    <w:next w:val="1241"/>
    <w:uiPriority w:val="99"/>
    <w:unhideWhenUsed/>
    <w:pPr>
      <w:spacing w:after="0" w:afterAutospacing="0"/>
    </w:pPr>
  </w:style>
  <w:style w:type="paragraph" w:styleId="1241" w:default="1">
    <w:name w:val="Normal"/>
    <w:qFormat/>
  </w:style>
  <w:style w:type="character" w:styleId="1242" w:default="1">
    <w:name w:val="Default Paragraph Font"/>
    <w:uiPriority w:val="1"/>
    <w:semiHidden/>
    <w:unhideWhenUsed/>
  </w:style>
  <w:style w:type="table" w:styleId="1243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44" w:default="1">
    <w:name w:val="No List"/>
    <w:uiPriority w:val="99"/>
    <w:semiHidden/>
    <w:unhideWhenUsed/>
  </w:style>
  <w:style w:type="paragraph" w:styleId="1245" w:customStyle="1">
    <w:name w:val="Heading 1"/>
    <w:basedOn w:val="1241"/>
    <w:next w:val="1241"/>
    <w:link w:val="1470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46" w:customStyle="1">
    <w:name w:val="Heading 2"/>
    <w:basedOn w:val="1241"/>
    <w:next w:val="1241"/>
    <w:link w:val="1468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47" w:customStyle="1">
    <w:name w:val="Heading 3"/>
    <w:link w:val="1288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48" w:customStyle="1">
    <w:name w:val="Heading 4"/>
    <w:link w:val="1289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49" w:customStyle="1">
    <w:name w:val="Heading 5"/>
    <w:link w:val="129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50" w:customStyle="1">
    <w:name w:val="Heading 6"/>
    <w:link w:val="1291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51" w:customStyle="1">
    <w:name w:val="Heading 7"/>
    <w:link w:val="1292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52" w:customStyle="1">
    <w:name w:val="Heading 8"/>
    <w:link w:val="1293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53" w:customStyle="1">
    <w:name w:val="Heading 9"/>
    <w:link w:val="1294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54" w:customStyle="1">
    <w:name w:val="Plain Table 1"/>
    <w:basedOn w:val="1243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5" w:customStyle="1">
    <w:name w:val="Plain Table 2"/>
    <w:basedOn w:val="1243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6" w:customStyle="1">
    <w:name w:val="Plain Table 3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57" w:customStyle="1">
    <w:name w:val="Plain Table 4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8" w:customStyle="1">
    <w:name w:val="Plain Table 5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59" w:customStyle="1">
    <w:name w:val="Grid Table 1 Light"/>
    <w:basedOn w:val="1243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0" w:customStyle="1">
    <w:name w:val="Grid Table 2"/>
    <w:basedOn w:val="124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61" w:customStyle="1">
    <w:name w:val="Grid Table 3"/>
    <w:basedOn w:val="124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62" w:customStyle="1">
    <w:name w:val="Grid Table 4"/>
    <w:basedOn w:val="1243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63" w:customStyle="1">
    <w:name w:val="Grid Table 5 Dark"/>
    <w:basedOn w:val="124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64" w:customStyle="1">
    <w:name w:val="Grid Table 6 Colorful"/>
    <w:basedOn w:val="1243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65" w:customStyle="1">
    <w:name w:val="Grid Table 7 Colorful"/>
    <w:basedOn w:val="1243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66" w:customStyle="1">
    <w:name w:val="List Table 1 Light"/>
    <w:basedOn w:val="124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67" w:customStyle="1">
    <w:name w:val="List Table 2"/>
    <w:basedOn w:val="1243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68" w:customStyle="1">
    <w:name w:val="List Table 3"/>
    <w:basedOn w:val="124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9" w:customStyle="1">
    <w:name w:val="List Table 4"/>
    <w:basedOn w:val="124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0" w:customStyle="1">
    <w:name w:val="List Table 5 Dark"/>
    <w:basedOn w:val="1243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1" w:customStyle="1">
    <w:name w:val="List Table 6 Colorful"/>
    <w:basedOn w:val="1243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72" w:customStyle="1">
    <w:name w:val="List Table 7 Colorful"/>
    <w:basedOn w:val="1243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73" w:customStyle="1">
    <w:name w:val="Heading 3 Char"/>
    <w:basedOn w:val="1242"/>
    <w:uiPriority w:val="9"/>
    <w:rPr>
      <w:rFonts w:ascii="Arial" w:hAnsi="Arial" w:cs="Arial" w:eastAsia="Arial"/>
      <w:sz w:val="30"/>
      <w:szCs w:val="30"/>
    </w:rPr>
  </w:style>
  <w:style w:type="character" w:styleId="1274" w:customStyle="1">
    <w:name w:val="Heading 4 Char"/>
    <w:basedOn w:val="1242"/>
    <w:uiPriority w:val="9"/>
    <w:rPr>
      <w:rFonts w:ascii="Arial" w:hAnsi="Arial" w:cs="Arial" w:eastAsia="Arial"/>
      <w:b/>
      <w:bCs/>
      <w:sz w:val="26"/>
      <w:szCs w:val="26"/>
    </w:rPr>
  </w:style>
  <w:style w:type="character" w:styleId="1275" w:customStyle="1">
    <w:name w:val="Heading 5 Char"/>
    <w:basedOn w:val="1242"/>
    <w:uiPriority w:val="9"/>
    <w:rPr>
      <w:rFonts w:ascii="Arial" w:hAnsi="Arial" w:cs="Arial" w:eastAsia="Arial"/>
      <w:b/>
      <w:bCs/>
      <w:sz w:val="24"/>
      <w:szCs w:val="24"/>
    </w:rPr>
  </w:style>
  <w:style w:type="character" w:styleId="1276" w:customStyle="1">
    <w:name w:val="Heading 6 Char"/>
    <w:basedOn w:val="1242"/>
    <w:uiPriority w:val="9"/>
    <w:rPr>
      <w:rFonts w:ascii="Arial" w:hAnsi="Arial" w:cs="Arial" w:eastAsia="Arial"/>
      <w:b/>
      <w:bCs/>
      <w:sz w:val="22"/>
      <w:szCs w:val="22"/>
    </w:rPr>
  </w:style>
  <w:style w:type="character" w:styleId="1277" w:customStyle="1">
    <w:name w:val="Heading 7 Char"/>
    <w:basedOn w:val="124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78" w:customStyle="1">
    <w:name w:val="Heading 8 Char"/>
    <w:basedOn w:val="1242"/>
    <w:uiPriority w:val="9"/>
    <w:rPr>
      <w:rFonts w:ascii="Arial" w:hAnsi="Arial" w:cs="Arial" w:eastAsia="Arial"/>
      <w:i/>
      <w:iCs/>
      <w:sz w:val="22"/>
      <w:szCs w:val="22"/>
    </w:rPr>
  </w:style>
  <w:style w:type="character" w:styleId="1279" w:customStyle="1">
    <w:name w:val="Heading 9 Char"/>
    <w:basedOn w:val="1242"/>
    <w:uiPriority w:val="9"/>
    <w:rPr>
      <w:rFonts w:ascii="Arial" w:hAnsi="Arial" w:cs="Arial" w:eastAsia="Arial"/>
      <w:i/>
      <w:iCs/>
      <w:sz w:val="21"/>
      <w:szCs w:val="21"/>
    </w:rPr>
  </w:style>
  <w:style w:type="character" w:styleId="1280" w:customStyle="1">
    <w:name w:val="Title Char"/>
    <w:basedOn w:val="1242"/>
    <w:uiPriority w:val="10"/>
    <w:rPr>
      <w:sz w:val="48"/>
      <w:szCs w:val="48"/>
    </w:rPr>
  </w:style>
  <w:style w:type="character" w:styleId="1281" w:customStyle="1">
    <w:name w:val="Subtitle Char"/>
    <w:basedOn w:val="1242"/>
    <w:uiPriority w:val="11"/>
    <w:rPr>
      <w:sz w:val="24"/>
      <w:szCs w:val="24"/>
    </w:rPr>
  </w:style>
  <w:style w:type="character" w:styleId="1282" w:customStyle="1">
    <w:name w:val="Quote Char"/>
    <w:uiPriority w:val="29"/>
    <w:rPr>
      <w:i/>
    </w:rPr>
  </w:style>
  <w:style w:type="character" w:styleId="1283" w:customStyle="1">
    <w:name w:val="Intense Quote Char"/>
    <w:uiPriority w:val="30"/>
    <w:rPr>
      <w:i/>
    </w:rPr>
  </w:style>
  <w:style w:type="character" w:styleId="1284" w:customStyle="1">
    <w:name w:val="Footer Char"/>
    <w:basedOn w:val="1242"/>
    <w:uiPriority w:val="99"/>
  </w:style>
  <w:style w:type="character" w:styleId="1285" w:customStyle="1">
    <w:name w:val="Footnote Text Char"/>
    <w:uiPriority w:val="99"/>
    <w:rPr>
      <w:sz w:val="18"/>
    </w:rPr>
  </w:style>
  <w:style w:type="character" w:styleId="1286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87" w:customStyle="1">
    <w:name w:val="Heading 2 Char"/>
    <w:uiPriority w:val="9"/>
    <w:rPr>
      <w:rFonts w:ascii="Arial" w:hAnsi="Arial" w:cs="Arial" w:eastAsia="Arial"/>
      <w:sz w:val="34"/>
    </w:rPr>
  </w:style>
  <w:style w:type="character" w:styleId="1288" w:customStyle="1">
    <w:name w:val="Заголовок 3 Знак"/>
    <w:link w:val="1247"/>
    <w:uiPriority w:val="9"/>
    <w:rPr>
      <w:rFonts w:ascii="Arial" w:hAnsi="Arial" w:cs="Arial" w:eastAsia="Arial"/>
      <w:sz w:val="30"/>
      <w:szCs w:val="30"/>
    </w:rPr>
  </w:style>
  <w:style w:type="character" w:styleId="1289" w:customStyle="1">
    <w:name w:val="Заголовок 4 Знак"/>
    <w:link w:val="1248"/>
    <w:uiPriority w:val="9"/>
    <w:rPr>
      <w:rFonts w:ascii="Arial" w:hAnsi="Arial" w:cs="Arial" w:eastAsia="Arial"/>
      <w:b/>
      <w:bCs/>
      <w:sz w:val="26"/>
      <w:szCs w:val="26"/>
    </w:rPr>
  </w:style>
  <w:style w:type="character" w:styleId="1290" w:customStyle="1">
    <w:name w:val="Заголовок 5 Знак"/>
    <w:link w:val="1249"/>
    <w:uiPriority w:val="9"/>
    <w:rPr>
      <w:rFonts w:ascii="Arial" w:hAnsi="Arial" w:cs="Arial" w:eastAsia="Arial"/>
      <w:b/>
      <w:bCs/>
      <w:sz w:val="24"/>
      <w:szCs w:val="24"/>
    </w:rPr>
  </w:style>
  <w:style w:type="character" w:styleId="1291" w:customStyle="1">
    <w:name w:val="Заголовок 6 Знак"/>
    <w:link w:val="1250"/>
    <w:uiPriority w:val="9"/>
    <w:rPr>
      <w:rFonts w:ascii="Arial" w:hAnsi="Arial" w:cs="Arial" w:eastAsia="Arial"/>
      <w:b/>
      <w:bCs/>
      <w:sz w:val="22"/>
      <w:szCs w:val="22"/>
    </w:rPr>
  </w:style>
  <w:style w:type="character" w:styleId="1292" w:customStyle="1">
    <w:name w:val="Заголовок 7 Знак"/>
    <w:link w:val="125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3" w:customStyle="1">
    <w:name w:val="Заголовок 8 Знак"/>
    <w:link w:val="1252"/>
    <w:uiPriority w:val="9"/>
    <w:rPr>
      <w:rFonts w:ascii="Arial" w:hAnsi="Arial" w:cs="Arial" w:eastAsia="Arial"/>
      <w:i/>
      <w:iCs/>
      <w:sz w:val="22"/>
      <w:szCs w:val="22"/>
    </w:rPr>
  </w:style>
  <w:style w:type="character" w:styleId="1294" w:customStyle="1">
    <w:name w:val="Заголовок 9 Знак"/>
    <w:link w:val="1253"/>
    <w:uiPriority w:val="9"/>
    <w:rPr>
      <w:rFonts w:ascii="Arial" w:hAnsi="Arial" w:cs="Arial" w:eastAsia="Arial"/>
      <w:i/>
      <w:iCs/>
      <w:sz w:val="21"/>
      <w:szCs w:val="21"/>
    </w:rPr>
  </w:style>
  <w:style w:type="paragraph" w:styleId="1295">
    <w:name w:val="List Paragraph"/>
    <w:basedOn w:val="1241"/>
    <w:pPr>
      <w:contextualSpacing w:val="true"/>
      <w:ind w:left="720"/>
    </w:pPr>
  </w:style>
  <w:style w:type="paragraph" w:styleId="1296">
    <w:name w:val="No Spacing"/>
    <w:rPr>
      <w:sz w:val="26"/>
      <w:lang w:bidi="ar-SA" w:eastAsia="ru-RU"/>
    </w:rPr>
    <w:pPr>
      <w:ind w:firstLine="709"/>
    </w:pPr>
  </w:style>
  <w:style w:type="paragraph" w:styleId="1297">
    <w:name w:val="Title"/>
    <w:link w:val="1298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298" w:customStyle="1">
    <w:name w:val="Название Знак"/>
    <w:link w:val="1297"/>
    <w:uiPriority w:val="10"/>
    <w:rPr>
      <w:sz w:val="48"/>
      <w:szCs w:val="48"/>
    </w:rPr>
  </w:style>
  <w:style w:type="paragraph" w:styleId="1299">
    <w:name w:val="Subtitle"/>
    <w:link w:val="1300"/>
    <w:qFormat/>
    <w:uiPriority w:val="11"/>
    <w:rPr>
      <w:sz w:val="24"/>
      <w:szCs w:val="24"/>
    </w:rPr>
    <w:pPr>
      <w:spacing w:after="200" w:before="200"/>
    </w:pPr>
  </w:style>
  <w:style w:type="character" w:styleId="1300" w:customStyle="1">
    <w:name w:val="Подзаголовок Знак"/>
    <w:link w:val="1299"/>
    <w:uiPriority w:val="11"/>
    <w:rPr>
      <w:sz w:val="24"/>
      <w:szCs w:val="24"/>
    </w:rPr>
  </w:style>
  <w:style w:type="paragraph" w:styleId="1301">
    <w:name w:val="Quote"/>
    <w:link w:val="1302"/>
    <w:qFormat/>
    <w:uiPriority w:val="29"/>
    <w:rPr>
      <w:i/>
    </w:rPr>
    <w:pPr>
      <w:ind w:left="720" w:right="720"/>
    </w:pPr>
  </w:style>
  <w:style w:type="character" w:styleId="1302" w:customStyle="1">
    <w:name w:val="Цитата 2 Знак"/>
    <w:link w:val="1301"/>
    <w:uiPriority w:val="29"/>
    <w:rPr>
      <w:i/>
    </w:rPr>
  </w:style>
  <w:style w:type="paragraph" w:styleId="1303">
    <w:name w:val="Intense Quote"/>
    <w:link w:val="1304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04" w:customStyle="1">
    <w:name w:val="Выделенная цитата Знак"/>
    <w:link w:val="1303"/>
    <w:uiPriority w:val="30"/>
    <w:rPr>
      <w:i/>
    </w:rPr>
  </w:style>
  <w:style w:type="paragraph" w:styleId="1305" w:customStyle="1">
    <w:name w:val="Header"/>
    <w:basedOn w:val="1241"/>
    <w:link w:val="1472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06" w:customStyle="1">
    <w:name w:val="Header Char"/>
    <w:uiPriority w:val="99"/>
  </w:style>
  <w:style w:type="paragraph" w:styleId="1307" w:customStyle="1">
    <w:name w:val="Footer"/>
    <w:basedOn w:val="1241"/>
    <w:link w:val="1308"/>
    <w:pPr>
      <w:tabs>
        <w:tab w:val="center" w:pos="4153" w:leader="none"/>
        <w:tab w:val="right" w:pos="8306" w:leader="none"/>
      </w:tabs>
    </w:pPr>
  </w:style>
  <w:style w:type="character" w:styleId="1308" w:customStyle="1">
    <w:name w:val="Нижний колонтитул Знак"/>
    <w:link w:val="1307"/>
    <w:uiPriority w:val="99"/>
  </w:style>
  <w:style w:type="table" w:styleId="1309">
    <w:name w:val="Table Grid"/>
    <w:basedOn w:val="1243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10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11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2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3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14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5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16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7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8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9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0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1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2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3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24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25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30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38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39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40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41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42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43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44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45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46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47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48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49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50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51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52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53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54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55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56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7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8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59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0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67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68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69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70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73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74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75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76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77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78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79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0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1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2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3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6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7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8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9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0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1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2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4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5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6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7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8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9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0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0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0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0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0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0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0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07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08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09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10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11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12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13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14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5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6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7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18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19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0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1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2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3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4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5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6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7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8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29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30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31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32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33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34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35">
    <w:name w:val="Hyperlink"/>
    <w:rPr>
      <w:color w:val="0000FF"/>
      <w:u w:val="single"/>
    </w:rPr>
  </w:style>
  <w:style w:type="paragraph" w:styleId="1436">
    <w:name w:val="footnote text"/>
    <w:link w:val="1437"/>
    <w:uiPriority w:val="99"/>
    <w:semiHidden/>
    <w:unhideWhenUsed/>
    <w:rPr>
      <w:sz w:val="18"/>
    </w:rPr>
    <w:pPr>
      <w:spacing w:after="40"/>
    </w:pPr>
  </w:style>
  <w:style w:type="character" w:styleId="1437" w:customStyle="1">
    <w:name w:val="Текст сноски Знак"/>
    <w:link w:val="1436"/>
    <w:uiPriority w:val="99"/>
    <w:rPr>
      <w:sz w:val="18"/>
    </w:rPr>
  </w:style>
  <w:style w:type="character" w:styleId="1438">
    <w:name w:val="footnote reference"/>
    <w:uiPriority w:val="99"/>
    <w:unhideWhenUsed/>
    <w:rPr>
      <w:vertAlign w:val="superscript"/>
    </w:rPr>
  </w:style>
  <w:style w:type="paragraph" w:styleId="1439">
    <w:name w:val="toc 1"/>
    <w:uiPriority w:val="39"/>
    <w:unhideWhenUsed/>
    <w:pPr>
      <w:spacing w:after="57"/>
    </w:pPr>
  </w:style>
  <w:style w:type="paragraph" w:styleId="1440">
    <w:name w:val="toc 2"/>
    <w:uiPriority w:val="39"/>
    <w:unhideWhenUsed/>
    <w:pPr>
      <w:ind w:left="283"/>
      <w:spacing w:after="57"/>
    </w:pPr>
  </w:style>
  <w:style w:type="paragraph" w:styleId="1441">
    <w:name w:val="toc 3"/>
    <w:uiPriority w:val="39"/>
    <w:unhideWhenUsed/>
    <w:pPr>
      <w:ind w:left="567"/>
      <w:spacing w:after="57"/>
    </w:pPr>
  </w:style>
  <w:style w:type="paragraph" w:styleId="1442">
    <w:name w:val="toc 4"/>
    <w:uiPriority w:val="39"/>
    <w:unhideWhenUsed/>
    <w:pPr>
      <w:ind w:left="850"/>
      <w:spacing w:after="57"/>
    </w:pPr>
  </w:style>
  <w:style w:type="paragraph" w:styleId="1443">
    <w:name w:val="toc 5"/>
    <w:uiPriority w:val="39"/>
    <w:unhideWhenUsed/>
    <w:pPr>
      <w:ind w:left="1134"/>
      <w:spacing w:after="57"/>
    </w:pPr>
  </w:style>
  <w:style w:type="paragraph" w:styleId="1444">
    <w:name w:val="toc 6"/>
    <w:uiPriority w:val="39"/>
    <w:unhideWhenUsed/>
    <w:pPr>
      <w:ind w:left="1417"/>
      <w:spacing w:after="57"/>
    </w:pPr>
  </w:style>
  <w:style w:type="paragraph" w:styleId="1445">
    <w:name w:val="toc 7"/>
    <w:uiPriority w:val="39"/>
    <w:unhideWhenUsed/>
    <w:pPr>
      <w:ind w:left="1701"/>
      <w:spacing w:after="57"/>
    </w:pPr>
  </w:style>
  <w:style w:type="paragraph" w:styleId="1446">
    <w:name w:val="toc 8"/>
    <w:uiPriority w:val="39"/>
    <w:unhideWhenUsed/>
    <w:pPr>
      <w:ind w:left="1984"/>
      <w:spacing w:after="57"/>
    </w:pPr>
  </w:style>
  <w:style w:type="paragraph" w:styleId="1447">
    <w:name w:val="toc 9"/>
    <w:uiPriority w:val="39"/>
    <w:unhideWhenUsed/>
    <w:pPr>
      <w:ind w:left="2268"/>
      <w:spacing w:after="57"/>
    </w:pPr>
  </w:style>
  <w:style w:type="paragraph" w:styleId="1448">
    <w:name w:val="TOC Heading"/>
    <w:uiPriority w:val="39"/>
    <w:unhideWhenUsed/>
  </w:style>
  <w:style w:type="paragraph" w:styleId="1449">
    <w:name w:val="Body Text"/>
    <w:basedOn w:val="1241"/>
    <w:next w:val="1241"/>
    <w:rPr>
      <w:sz w:val="22"/>
    </w:rPr>
    <w:pPr>
      <w:jc w:val="both"/>
    </w:pPr>
  </w:style>
  <w:style w:type="character" w:styleId="1450">
    <w:name w:val="page number"/>
    <w:basedOn w:val="1242"/>
  </w:style>
  <w:style w:type="paragraph" w:styleId="1451">
    <w:name w:val="Caption"/>
    <w:basedOn w:val="1241"/>
    <w:next w:val="1241"/>
    <w:rPr>
      <w:b/>
      <w:sz w:val="28"/>
    </w:rPr>
    <w:pPr>
      <w:jc w:val="center"/>
    </w:pPr>
  </w:style>
  <w:style w:type="paragraph" w:styleId="1452">
    <w:name w:val="Body Text 2"/>
    <w:basedOn w:val="1241"/>
    <w:pPr>
      <w:ind w:right="5102"/>
      <w:jc w:val="center"/>
      <w:spacing w:before="120"/>
    </w:pPr>
  </w:style>
  <w:style w:type="paragraph" w:styleId="1453" w:customStyle="1">
    <w:name w:val="Обращение"/>
    <w:basedOn w:val="1241"/>
    <w:next w:val="1241"/>
    <w:rPr>
      <w:b/>
    </w:rPr>
    <w:pPr>
      <w:jc w:val="center"/>
      <w:spacing w:after="120" w:before="240"/>
    </w:pPr>
  </w:style>
  <w:style w:type="paragraph" w:styleId="1454" w:customStyle="1">
    <w:name w:val="Адресные реквизиты"/>
    <w:basedOn w:val="1449"/>
    <w:next w:val="1449"/>
    <w:rPr>
      <w:sz w:val="16"/>
    </w:rPr>
    <w:pPr>
      <w:jc w:val="left"/>
    </w:pPr>
  </w:style>
  <w:style w:type="paragraph" w:styleId="1455" w:customStyle="1">
    <w:name w:val="Адресат"/>
    <w:basedOn w:val="1241"/>
    <w:rPr>
      <w:b/>
    </w:rPr>
    <w:pPr>
      <w:spacing w:before="120"/>
    </w:pPr>
  </w:style>
  <w:style w:type="paragraph" w:styleId="1456">
    <w:name w:val="Body Text 3"/>
    <w:basedOn w:val="1241"/>
    <w:rPr>
      <w:sz w:val="28"/>
    </w:rPr>
    <w:pPr>
      <w:spacing w:before="120"/>
      <w:tabs>
        <w:tab w:val="left" w:pos="7371" w:leader="none"/>
      </w:tabs>
    </w:pPr>
  </w:style>
  <w:style w:type="table" w:styleId="1457" w:customStyle="1">
    <w:name w:val="Сетка таблицы1"/>
    <w:basedOn w:val="1243"/>
    <w:next w:val="1309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58" w:customStyle="1">
    <w:name w:val="ConsPlusNormal"/>
    <w:rPr>
      <w:sz w:val="24"/>
      <w:szCs w:val="24"/>
      <w:lang w:bidi="ar-SA" w:eastAsia="ru-RU"/>
    </w:rPr>
  </w:style>
  <w:style w:type="character" w:styleId="1459" w:customStyle="1">
    <w:name w:val="Основной текст_"/>
    <w:link w:val="1462"/>
    <w:rPr>
      <w:spacing w:val="-2"/>
      <w:sz w:val="26"/>
      <w:szCs w:val="26"/>
      <w:shd w:val="clear" w:fill="FFFFFF" w:color="auto"/>
    </w:rPr>
  </w:style>
  <w:style w:type="character" w:styleId="1460" w:customStyle="1">
    <w:name w:val="Основной текст (7)_"/>
    <w:link w:val="1463"/>
    <w:rPr>
      <w:b/>
      <w:bCs/>
      <w:spacing w:val="-3"/>
      <w:sz w:val="26"/>
      <w:szCs w:val="26"/>
      <w:shd w:val="clear" w:fill="FFFFFF" w:color="auto"/>
    </w:rPr>
  </w:style>
  <w:style w:type="character" w:styleId="1461" w:customStyle="1">
    <w:name w:val="Основной текст (10)_"/>
    <w:link w:val="1464"/>
    <w:rPr>
      <w:i/>
      <w:iCs/>
      <w:spacing w:val="-4"/>
      <w:shd w:val="clear" w:fill="FFFFFF" w:color="auto"/>
    </w:rPr>
  </w:style>
  <w:style w:type="paragraph" w:styleId="1462" w:customStyle="1">
    <w:name w:val="Основной текст2"/>
    <w:basedOn w:val="1241"/>
    <w:link w:val="1459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63" w:customStyle="1">
    <w:name w:val="Основной текст (7)"/>
    <w:basedOn w:val="1241"/>
    <w:link w:val="1460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64" w:customStyle="1">
    <w:name w:val="Основной текст (10)"/>
    <w:basedOn w:val="1241"/>
    <w:link w:val="1461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65">
    <w:name w:val="Normal (Web)"/>
    <w:basedOn w:val="1241"/>
    <w:rPr>
      <w:sz w:val="24"/>
      <w:szCs w:val="24"/>
    </w:rPr>
    <w:pPr>
      <w:spacing w:after="100" w:afterAutospacing="1" w:before="100" w:beforeAutospacing="1"/>
    </w:pPr>
  </w:style>
  <w:style w:type="paragraph" w:styleId="1466" w:customStyle="1">
    <w:name w:val="Знак Знак Знак Знак Знак Знак Знак Знак Знак Знак Знак Знак Знак Знак Знак1 Знак Знак Знак Знак"/>
    <w:basedOn w:val="1241"/>
    <w:next w:val="1246"/>
    <w:rPr>
      <w:sz w:val="24"/>
      <w:lang w:val="en-US"/>
    </w:rPr>
    <w:pPr>
      <w:spacing w:lineRule="exact" w:line="240" w:after="160"/>
    </w:pPr>
  </w:style>
  <w:style w:type="paragraph" w:styleId="1467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68" w:customStyle="1">
    <w:name w:val="Заголовок 2 Знак"/>
    <w:link w:val="1246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69" w:customStyle="1">
    <w:name w:val="Исполнитель"/>
    <w:basedOn w:val="1241"/>
  </w:style>
  <w:style w:type="character" w:styleId="1470" w:customStyle="1">
    <w:name w:val="Заголовок 1 Знак"/>
    <w:link w:val="1245"/>
    <w:rPr>
      <w:rFonts w:ascii="Cambria" w:hAnsi="Cambria"/>
      <w:b/>
      <w:bCs/>
      <w:sz w:val="32"/>
      <w:szCs w:val="32"/>
    </w:rPr>
  </w:style>
  <w:style w:type="paragraph" w:styleId="1471" w:customStyle="1">
    <w:name w:val="Обычный1"/>
    <w:rPr>
      <w:lang w:bidi="ar-SA" w:eastAsia="ru-RU"/>
    </w:rPr>
  </w:style>
  <w:style w:type="character" w:styleId="1472" w:customStyle="1">
    <w:name w:val="Верхний колонтитул Знак"/>
    <w:link w:val="1305"/>
    <w:uiPriority w:val="99"/>
    <w:rPr>
      <w:b/>
      <w:caps/>
      <w:sz w:val="28"/>
    </w:rPr>
  </w:style>
  <w:style w:type="paragraph" w:styleId="1473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74" w:customStyle="1">
    <w:name w:val="Основной текст (6)_"/>
    <w:link w:val="1475"/>
    <w:rPr>
      <w:b/>
      <w:bCs/>
      <w:i/>
      <w:iCs/>
      <w:sz w:val="26"/>
      <w:szCs w:val="26"/>
      <w:shd w:val="clear" w:fill="FFFFFF" w:color="auto"/>
    </w:rPr>
  </w:style>
  <w:style w:type="paragraph" w:styleId="1475" w:customStyle="1">
    <w:name w:val="Основной текст (6)"/>
    <w:basedOn w:val="1241"/>
    <w:link w:val="1474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76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77">
    <w:name w:val="Balloon Text"/>
    <w:basedOn w:val="1241"/>
    <w:link w:val="1478"/>
    <w:rPr>
      <w:rFonts w:ascii="Tahoma" w:hAnsi="Tahoma"/>
      <w:sz w:val="16"/>
      <w:szCs w:val="16"/>
      <w:lang w:val="en-US"/>
    </w:rPr>
  </w:style>
  <w:style w:type="character" w:styleId="1478" w:customStyle="1">
    <w:name w:val="Текст выноски Знак"/>
    <w:link w:val="1477"/>
    <w:rPr>
      <w:rFonts w:ascii="Tahoma" w:hAnsi="Tahoma"/>
      <w:sz w:val="16"/>
      <w:szCs w:val="16"/>
    </w:rPr>
  </w:style>
  <w:style w:type="character" w:styleId="1479" w:customStyle="1">
    <w:name w:val="Font Style21"/>
    <w:basedOn w:val="1242"/>
    <w:rPr>
      <w:rFonts w:ascii="Times New Roman" w:hAnsi="Times New Roman"/>
      <w:sz w:val="26"/>
      <w:szCs w:val="26"/>
    </w:rPr>
  </w:style>
  <w:style w:type="character" w:styleId="1480">
    <w:name w:val="Strong"/>
    <w:rPr>
      <w:b/>
    </w:rPr>
  </w:style>
  <w:style w:type="paragraph" w:styleId="1481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82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83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4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5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6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7" w:customStyle="1">
    <w:name w:val="Базовый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00000A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tLeast" w:line="100" w:after="0" w:afterAutospacing="0" w:before="0" w:beforeAutospacing="0"/>
      <w:shd w:val="nil" w:color="000000"/>
      <w:widowControl/>
      <w:tabs>
        <w:tab w:val="left" w:pos="709" w:leader="none"/>
      </w:tabs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67</cp:revision>
  <dcterms:created xsi:type="dcterms:W3CDTF">2020-12-21T04:21:00Z</dcterms:created>
  <dcterms:modified xsi:type="dcterms:W3CDTF">2023-01-25T10:22:35Z</dcterms:modified>
</cp:coreProperties>
</file>